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b490a75c84e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3d56a697be674371"/>
      <w:footerReference xmlns:r="http://schemas.openxmlformats.org/officeDocument/2006/relationships" w:type="default" r:id="R71d865007efe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6a697be674371" /><Relationship Type="http://schemas.openxmlformats.org/officeDocument/2006/relationships/footer" Target="/word/footer1.xml" Id="R71d865007efe4be9" /></Relationships>
</file>