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fae5f89d1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076085e3064a83"/>
      <w:footerReference xmlns:r="http://schemas.openxmlformats.org/officeDocument/2006/relationships" w:type="default" r:id="Ra2664c476ae8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 BYGG AS   ·   Org.nr 981 611 535   ·   Straumen, Norevegen 1633   ·   3629 NORE   ·   kgb@norebygg.no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076085e3064a83" /><Relationship Type="http://schemas.openxmlformats.org/officeDocument/2006/relationships/footer" Target="/word/footer1.xml" Id="Ra2664c476ae8425a" /></Relationships>
</file>